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72" w:rsidRDefault="00686A72" w:rsidP="00686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 w:rsidR="00686A72" w:rsidRDefault="00686A72" w:rsidP="00686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686A72" w:rsidRDefault="00686A72" w:rsidP="00686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</w:t>
      </w:r>
    </w:p>
    <w:p w:rsidR="00686A72" w:rsidRDefault="00686A72" w:rsidP="00686A72">
      <w:pPr>
        <w:jc w:val="center"/>
        <w:rPr>
          <w:b/>
          <w:sz w:val="28"/>
          <w:szCs w:val="28"/>
        </w:rPr>
      </w:pPr>
    </w:p>
    <w:p w:rsidR="00686A72" w:rsidRDefault="00686A72" w:rsidP="00686A7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РЕШЕНИЕ</w:t>
      </w:r>
    </w:p>
    <w:p w:rsidR="00686A72" w:rsidRDefault="00686A72" w:rsidP="00686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02.07.2019 года № 19</w:t>
      </w:r>
    </w:p>
    <w:p w:rsidR="00686A72" w:rsidRDefault="00686A72" w:rsidP="00686A72">
      <w:pPr>
        <w:jc w:val="center"/>
        <w:rPr>
          <w:b/>
          <w:sz w:val="28"/>
          <w:szCs w:val="28"/>
        </w:rPr>
      </w:pPr>
    </w:p>
    <w:p w:rsidR="00686A72" w:rsidRDefault="00686A72" w:rsidP="00686A72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  в Порядок проведения</w:t>
      </w:r>
    </w:p>
    <w:p w:rsidR="00686A72" w:rsidRDefault="00686A72" w:rsidP="00686A72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конкурса по отбору кандидатур на должность Главы </w:t>
      </w:r>
    </w:p>
    <w:p w:rsidR="00686A72" w:rsidRDefault="00686A72" w:rsidP="00686A72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Нагольненского сельсовета  Пристенского района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</w:p>
    <w:p w:rsidR="00686A72" w:rsidRDefault="00686A72" w:rsidP="00686A72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утверждённый</w:t>
      </w:r>
      <w:proofErr w:type="gramEnd"/>
      <w:r>
        <w:rPr>
          <w:b/>
          <w:bCs/>
          <w:sz w:val="28"/>
          <w:szCs w:val="28"/>
        </w:rPr>
        <w:t xml:space="preserve"> решением Собрания депутатов </w:t>
      </w:r>
    </w:p>
    <w:p w:rsidR="00686A72" w:rsidRDefault="00686A72" w:rsidP="00686A72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Нагольненского сельсовета Пристенского района</w:t>
      </w:r>
    </w:p>
    <w:p w:rsidR="00686A72" w:rsidRDefault="00686A72" w:rsidP="00686A72">
      <w:pPr>
        <w:tabs>
          <w:tab w:val="left" w:pos="18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17.10.2018   года   № 28 «Об утверждении Порядка </w:t>
      </w:r>
    </w:p>
    <w:p w:rsidR="00686A72" w:rsidRDefault="00686A72" w:rsidP="00686A72">
      <w:pPr>
        <w:tabs>
          <w:tab w:val="left" w:pos="18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конкурса по отбору кандидатур на должность Главы Нагольненского сельсовета  Пристенского района» </w:t>
      </w:r>
    </w:p>
    <w:bookmarkEnd w:id="0"/>
    <w:p w:rsidR="00686A72" w:rsidRDefault="00686A72" w:rsidP="00686A72">
      <w:pPr>
        <w:tabs>
          <w:tab w:val="left" w:pos="1800"/>
        </w:tabs>
        <w:rPr>
          <w:b/>
          <w:bCs/>
          <w:sz w:val="28"/>
          <w:szCs w:val="28"/>
        </w:rPr>
      </w:pPr>
    </w:p>
    <w:p w:rsidR="00686A72" w:rsidRDefault="00686A72" w:rsidP="00686A7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частью 2.1 статьи 36 Федерального закона от 06.10.2003  №131-ФЗ «Об общих принципах организации местного самоуправления в Российской Федерации», частью 1 статьи 1 Закона Курской области от 19.11.2014 №72-ЗКО «О порядке избрания, месте в системе органов местного самоуправления и сроках полномочий глав муниципальных образований», частью 2 статьи 31 Устава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области, Собрание депутатов Нагольненского</w:t>
      </w:r>
      <w:proofErr w:type="gramEnd"/>
      <w:r>
        <w:rPr>
          <w:sz w:val="28"/>
          <w:szCs w:val="28"/>
        </w:rPr>
        <w:t xml:space="preserve"> сельсовета Пристенского  района РЕШИЛО:</w:t>
      </w:r>
    </w:p>
    <w:p w:rsidR="00686A72" w:rsidRDefault="00686A72" w:rsidP="00686A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и дополнения  в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Порядок</w:t>
      </w:r>
    </w:p>
    <w:p w:rsidR="00686A72" w:rsidRDefault="00686A72" w:rsidP="00686A72">
      <w:pPr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проведения конкурса по отбору кандидатур на должность Главы </w:t>
      </w:r>
    </w:p>
    <w:p w:rsidR="00686A72" w:rsidRDefault="00686A72" w:rsidP="00686A72">
      <w:pPr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Нагольненского сельсовета  Пристенского района, </w:t>
      </w:r>
      <w:proofErr w:type="gramStart"/>
      <w:r>
        <w:rPr>
          <w:bCs/>
          <w:sz w:val="28"/>
          <w:szCs w:val="28"/>
        </w:rPr>
        <w:t>утверждённый</w:t>
      </w:r>
      <w:proofErr w:type="gramEnd"/>
      <w:r>
        <w:rPr>
          <w:bCs/>
          <w:sz w:val="28"/>
          <w:szCs w:val="28"/>
        </w:rPr>
        <w:t xml:space="preserve"> решением Собрания депутатов Нагольненского сельсовета Пристенского района</w:t>
      </w:r>
    </w:p>
    <w:p w:rsidR="00686A72" w:rsidRDefault="00686A72" w:rsidP="00686A72">
      <w:pPr>
        <w:tabs>
          <w:tab w:val="left" w:pos="18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от 17.10.2018   года   № 28 «Об утверждении Порядка проведения конкурса по отбору кандидатур на должность Главы Нагольненского сельсовета  Пристенского района»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686A72" w:rsidRDefault="00686A72" w:rsidP="00686A72">
      <w:pPr>
        <w:autoSpaceDE w:val="0"/>
        <w:autoSpaceDN w:val="0"/>
        <w:adjustRightInd w:val="0"/>
        <w:ind w:right="-1"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- Пункт 3.1. </w:t>
      </w:r>
      <w:r>
        <w:rPr>
          <w:bCs/>
          <w:sz w:val="28"/>
          <w:szCs w:val="28"/>
        </w:rPr>
        <w:t xml:space="preserve">Порядка проведения конкурса по отбору кандидатур на должность Главы Нагольненского сельсовета  Пристенского района, </w:t>
      </w:r>
      <w:proofErr w:type="gramStart"/>
      <w:r>
        <w:rPr>
          <w:bCs/>
          <w:sz w:val="28"/>
          <w:szCs w:val="28"/>
        </w:rPr>
        <w:t>утверждённый</w:t>
      </w:r>
      <w:proofErr w:type="gramEnd"/>
      <w:r>
        <w:rPr>
          <w:bCs/>
          <w:sz w:val="28"/>
          <w:szCs w:val="28"/>
        </w:rPr>
        <w:t xml:space="preserve"> решением Собрания депутатов Нагольненского сельсовета Пристенского района от 17.10.2018   года   № 28 «Об утверждении Порядка проведения конкурса по отбору кандидатур на должность Главы Нагольненского сельсовета  Пристенского района» изложить в новой редакции:</w:t>
      </w:r>
    </w:p>
    <w:p w:rsidR="00686A72" w:rsidRDefault="00686A72" w:rsidP="00686A72">
      <w:pPr>
        <w:autoSpaceDE w:val="0"/>
        <w:autoSpaceDN w:val="0"/>
        <w:adjustRightInd w:val="0"/>
        <w:ind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</w:t>
      </w:r>
      <w:r>
        <w:rPr>
          <w:sz w:val="28"/>
          <w:szCs w:val="28"/>
        </w:rPr>
        <w:lastRenderedPageBreak/>
        <w:t>должностным лицом местного самоуправления, имеющие высшее образование без предъявления требований  к</w:t>
      </w:r>
      <w:proofErr w:type="gramEnd"/>
      <w:r>
        <w:rPr>
          <w:sz w:val="28"/>
          <w:szCs w:val="28"/>
        </w:rPr>
        <w:t xml:space="preserve"> стажу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направлению подготовки, не имеющие судимости.»</w:t>
      </w:r>
    </w:p>
    <w:p w:rsidR="00686A72" w:rsidRDefault="00686A72" w:rsidP="00686A7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</w:t>
      </w:r>
    </w:p>
    <w:p w:rsidR="00686A72" w:rsidRDefault="00686A72" w:rsidP="00686A72">
      <w:pPr>
        <w:rPr>
          <w:sz w:val="28"/>
          <w:szCs w:val="28"/>
        </w:rPr>
      </w:pPr>
      <w:r>
        <w:rPr>
          <w:sz w:val="28"/>
          <w:szCs w:val="28"/>
        </w:rPr>
        <w:t>опубликования в порядке, установленном Уставом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области.</w:t>
      </w:r>
    </w:p>
    <w:p w:rsidR="00686A72" w:rsidRDefault="00686A72" w:rsidP="00686A72">
      <w:pPr>
        <w:pStyle w:val="a4"/>
        <w:ind w:left="1068"/>
        <w:jc w:val="both"/>
        <w:rPr>
          <w:rFonts w:ascii="Times New Roman" w:hAnsi="Times New Roman"/>
          <w:sz w:val="28"/>
          <w:szCs w:val="28"/>
        </w:rPr>
      </w:pPr>
    </w:p>
    <w:p w:rsidR="00686A72" w:rsidRDefault="00686A72" w:rsidP="00686A7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686A72" w:rsidRDefault="00686A72" w:rsidP="00686A7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Нагольненского сельсовета </w:t>
      </w:r>
    </w:p>
    <w:p w:rsidR="00686A72" w:rsidRDefault="00686A72" w:rsidP="00686A7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Е.Г. </w:t>
      </w:r>
      <w:proofErr w:type="spellStart"/>
      <w:r>
        <w:rPr>
          <w:b/>
          <w:sz w:val="28"/>
          <w:szCs w:val="28"/>
        </w:rPr>
        <w:t>Лепшеева</w:t>
      </w:r>
      <w:proofErr w:type="spellEnd"/>
    </w:p>
    <w:p w:rsidR="00686A72" w:rsidRDefault="00686A72" w:rsidP="00686A72">
      <w:pPr>
        <w:spacing w:line="276" w:lineRule="auto"/>
        <w:rPr>
          <w:b/>
        </w:rPr>
      </w:pPr>
    </w:p>
    <w:p w:rsidR="00686A72" w:rsidRDefault="00686A72" w:rsidP="00686A72">
      <w:pPr>
        <w:pStyle w:val="a4"/>
        <w:ind w:left="1069"/>
        <w:jc w:val="both"/>
        <w:rPr>
          <w:sz w:val="28"/>
          <w:szCs w:val="28"/>
        </w:rPr>
      </w:pPr>
    </w:p>
    <w:p w:rsidR="00686A72" w:rsidRDefault="00686A72" w:rsidP="00686A72">
      <w:pPr>
        <w:jc w:val="center"/>
        <w:rPr>
          <w:b/>
          <w:sz w:val="32"/>
          <w:szCs w:val="32"/>
        </w:rPr>
      </w:pPr>
    </w:p>
    <w:p w:rsidR="00686A72" w:rsidRDefault="00686A72" w:rsidP="00686A72">
      <w:pPr>
        <w:jc w:val="center"/>
        <w:rPr>
          <w:b/>
          <w:sz w:val="32"/>
          <w:szCs w:val="32"/>
        </w:rPr>
      </w:pPr>
    </w:p>
    <w:p w:rsidR="00EB4BD3" w:rsidRDefault="00EB4BD3"/>
    <w:sectPr w:rsidR="00EB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0A3E"/>
    <w:multiLevelType w:val="hybridMultilevel"/>
    <w:tmpl w:val="B7526BBA"/>
    <w:lvl w:ilvl="0" w:tplc="E752DB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C5"/>
    <w:rsid w:val="000D2AC5"/>
    <w:rsid w:val="00686A72"/>
    <w:rsid w:val="00E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6A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6A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6A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6A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6A59B804C6E8BE48290C0D7E22BCD8C058662B57F3D02AE44902B48FZBW1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2019-07-07T16:39:00Z</dcterms:created>
  <dcterms:modified xsi:type="dcterms:W3CDTF">2019-07-07T16:39:00Z</dcterms:modified>
</cp:coreProperties>
</file>